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9032" w14:textId="6508DB63" w:rsidR="004240A8" w:rsidRPr="00C0394B" w:rsidRDefault="009A023B" w:rsidP="003E069A">
      <w:pPr>
        <w:jc w:val="center"/>
        <w:rPr>
          <w:rFonts w:ascii="Franklin Gothic Book" w:hAnsi="Franklin Gothic Book"/>
          <w:b/>
          <w:bCs/>
          <w:sz w:val="48"/>
          <w:szCs w:val="48"/>
        </w:rPr>
      </w:pPr>
      <w:r w:rsidRPr="00C0394B">
        <w:rPr>
          <w:rFonts w:ascii="Franklin Gothic Book" w:hAnsi="Franklin Gothic Book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FD55655" wp14:editId="192A2EE9">
                <wp:simplePos x="0" y="0"/>
                <wp:positionH relativeFrom="column">
                  <wp:posOffset>-638175</wp:posOffset>
                </wp:positionH>
                <wp:positionV relativeFrom="paragraph">
                  <wp:posOffset>-523875</wp:posOffset>
                </wp:positionV>
                <wp:extent cx="7210425" cy="9248775"/>
                <wp:effectExtent l="19050" t="19050" r="47625" b="2857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425" cy="92487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679FC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1611="http://schemas.microsoft.com/office/drawing/2016/11/main" xmlns:a16="http://schemas.microsoft.com/office/drawing/2014/main" xmlns:arto="http://schemas.microsoft.com/office/word/2006/arto" xmlns:w16du="http://schemas.microsoft.com/office/word/2023/wordml/word16du">
            <w:pict>
              <v:roundrect id="Rectangle: Rounded Corners 12" style="position:absolute;margin-left:-50.25pt;margin-top:-41.25pt;width:567.75pt;height:72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679fc7" strokeweight="3pt" arcsize="10923f" w14:anchorId="19392A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">
                <v:stroke joinstyle="miter"/>
              </v:roundrect>
            </w:pict>
          </mc:Fallback>
        </mc:AlternateContent>
      </w:r>
      <w:r w:rsidR="00150DCC" w:rsidRPr="00C0394B">
        <w:rPr>
          <w:rFonts w:ascii="Franklin Gothic Book" w:hAnsi="Franklin Gothic Book"/>
          <w:b/>
          <w:bCs/>
          <w:sz w:val="48"/>
          <w:szCs w:val="48"/>
        </w:rPr>
        <w:t>PAL Training Day 1</w:t>
      </w:r>
    </w:p>
    <w:p w14:paraId="47ABFAFD" w14:textId="2E54F137" w:rsidR="009A023B" w:rsidRDefault="009A023B" w:rsidP="009A023B">
      <w:pPr>
        <w:spacing w:after="0"/>
        <w:ind w:firstLine="1980"/>
        <w:rPr>
          <w:rFonts w:ascii="Franklin Gothic Book" w:hAnsi="Franklin Gothic Book"/>
          <w:sz w:val="28"/>
          <w:szCs w:val="28"/>
        </w:rPr>
      </w:pPr>
    </w:p>
    <w:p w14:paraId="0BB68C52" w14:textId="77777777" w:rsidR="009A023B" w:rsidRDefault="009A023B" w:rsidP="009A023B">
      <w:pPr>
        <w:spacing w:after="0"/>
        <w:ind w:firstLine="1980"/>
        <w:rPr>
          <w:rFonts w:ascii="Franklin Gothic Book" w:hAnsi="Franklin Gothic Book"/>
          <w:sz w:val="28"/>
          <w:szCs w:val="28"/>
        </w:rPr>
      </w:pPr>
    </w:p>
    <w:p w14:paraId="4BC3914B" w14:textId="10602EF9" w:rsidR="009A023B" w:rsidRDefault="00150DCC" w:rsidP="009A023B">
      <w:pPr>
        <w:spacing w:after="0"/>
        <w:ind w:firstLine="19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Welcome and Introduction of Participants</w:t>
      </w:r>
    </w:p>
    <w:p w14:paraId="67B1D04F" w14:textId="2BC8A736" w:rsidR="009A023B" w:rsidRPr="003E069A" w:rsidRDefault="009A023B" w:rsidP="009A023B">
      <w:pPr>
        <w:spacing w:after="0"/>
        <w:rPr>
          <w:rFonts w:ascii="Franklin Gothic Book" w:hAnsi="Franklin Gothic Book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D3B33D" wp14:editId="182F6E60">
            <wp:simplePos x="0" y="0"/>
            <wp:positionH relativeFrom="column">
              <wp:posOffset>-276225</wp:posOffset>
            </wp:positionH>
            <wp:positionV relativeFrom="paragraph">
              <wp:posOffset>229870</wp:posOffset>
            </wp:positionV>
            <wp:extent cx="1395081" cy="1057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81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82B073" w14:textId="45405FF6" w:rsidR="00150DCC" w:rsidRPr="003E069A" w:rsidRDefault="00150DCC" w:rsidP="00E63EB5">
      <w:pPr>
        <w:ind w:firstLine="19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Active Iowa Program</w:t>
      </w:r>
    </w:p>
    <w:p w14:paraId="27FBBC81" w14:textId="7CB0B0AB" w:rsidR="00150DCC" w:rsidRPr="003E069A" w:rsidRDefault="00150DCC" w:rsidP="003E069A">
      <w:pPr>
        <w:pStyle w:val="ListParagraph"/>
        <w:numPr>
          <w:ilvl w:val="0"/>
          <w:numId w:val="1"/>
        </w:numPr>
        <w:ind w:firstLine="126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What is Active Iowa?</w:t>
      </w:r>
    </w:p>
    <w:p w14:paraId="7110BC09" w14:textId="575122DA" w:rsidR="00150DCC" w:rsidRPr="003E069A" w:rsidRDefault="00150DCC" w:rsidP="003E069A">
      <w:pPr>
        <w:pStyle w:val="ListParagraph"/>
        <w:numPr>
          <w:ilvl w:val="0"/>
          <w:numId w:val="1"/>
        </w:numPr>
        <w:ind w:firstLine="126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How will your Active Iowa program accomplish its goals?</w:t>
      </w:r>
    </w:p>
    <w:p w14:paraId="123C2408" w14:textId="15DCD314" w:rsidR="009A023B" w:rsidRPr="009A023B" w:rsidRDefault="00150DCC" w:rsidP="009A023B">
      <w:pPr>
        <w:pStyle w:val="ListParagraph"/>
        <w:numPr>
          <w:ilvl w:val="0"/>
          <w:numId w:val="1"/>
        </w:numPr>
        <w:ind w:firstLine="126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 xml:space="preserve">Local partnerships </w:t>
      </w:r>
    </w:p>
    <w:p w14:paraId="61577E99" w14:textId="28A9B972" w:rsidR="00E63EB5" w:rsidRDefault="00E63EB5" w:rsidP="00E63EB5">
      <w:pPr>
        <w:ind w:firstLine="198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6D79366B" wp14:editId="1F7480B2">
                <wp:simplePos x="0" y="0"/>
                <wp:positionH relativeFrom="column">
                  <wp:posOffset>-193040</wp:posOffset>
                </wp:positionH>
                <wp:positionV relativeFrom="paragraph">
                  <wp:posOffset>331470</wp:posOffset>
                </wp:positionV>
                <wp:extent cx="1116910" cy="1181100"/>
                <wp:effectExtent l="0" t="0" r="762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6910" cy="1181100"/>
                          <a:chOff x="0" y="0"/>
                          <a:chExt cx="5943600" cy="6287135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5943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0" y="594360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F11917B" w14:textId="2B22679E" w:rsidR="00E63EB5" w:rsidRPr="00E63EB5" w:rsidRDefault="00D57784" w:rsidP="00E63EB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1" w:history="1">
                                <w:r w:rsidR="00E63EB5" w:rsidRPr="00E63EB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E63EB5" w:rsidRPr="00E63EB5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2" w:history="1">
                                <w:r w:rsidR="00E63EB5" w:rsidRPr="00E63EB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79366B" id="Group 8" o:spid="_x0000_s1026" style="position:absolute;left:0;text-align:left;margin-left:-15.2pt;margin-top:26.1pt;width:87.95pt;height:93pt;z-index:-251658238;mso-width-relative:margin;mso-height-relative:margin" coordsize="59436,628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59436;height:59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top:59436;width:59436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1F11917B" w14:textId="2B22679E" w:rsidR="00E63EB5" w:rsidRPr="00E63EB5" w:rsidRDefault="00D57784" w:rsidP="00E63EB5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4" w:history="1">
                          <w:r w:rsidR="00E63EB5" w:rsidRPr="00E63EB5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E63EB5" w:rsidRPr="00E63EB5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5" w:history="1">
                          <w:r w:rsidR="00E63EB5" w:rsidRPr="00E63EB5">
                            <w:rPr>
                              <w:rStyle w:val="Hyperlink"/>
                              <w:sz w:val="18"/>
                              <w:szCs w:val="18"/>
                            </w:rPr>
                            <w:t>CC BY-SA-NC</w:t>
                          </w:r>
                        </w:hyperlink>
                      </w:p>
                    </w:txbxContent>
                  </v:textbox>
                </v:shape>
              </v:group>
            </w:pict>
          </mc:Fallback>
        </mc:AlternateContent>
      </w:r>
    </w:p>
    <w:p w14:paraId="054838A4" w14:textId="772EC002" w:rsidR="00150DCC" w:rsidRPr="003E069A" w:rsidRDefault="00150DCC" w:rsidP="00E63EB5">
      <w:pPr>
        <w:ind w:firstLine="19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What is Evaluation?</w:t>
      </w:r>
    </w:p>
    <w:p w14:paraId="186D27F4" w14:textId="4B5D7953" w:rsidR="00150DCC" w:rsidRPr="003E069A" w:rsidRDefault="00150DCC" w:rsidP="00E63EB5">
      <w:pPr>
        <w:pStyle w:val="ListParagraph"/>
        <w:numPr>
          <w:ilvl w:val="0"/>
          <w:numId w:val="1"/>
        </w:numPr>
        <w:ind w:left="2160" w:hanging="1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Evaluation measures for your Active Iowa program</w:t>
      </w:r>
    </w:p>
    <w:p w14:paraId="233F2EAC" w14:textId="64B4E936" w:rsidR="00E63EB5" w:rsidRPr="009A023B" w:rsidRDefault="00150DCC" w:rsidP="009A023B">
      <w:pPr>
        <w:pStyle w:val="ListParagraph"/>
        <w:numPr>
          <w:ilvl w:val="0"/>
          <w:numId w:val="1"/>
        </w:numPr>
        <w:ind w:left="2160" w:hanging="180"/>
        <w:rPr>
          <w:rFonts w:ascii="Franklin Gothic Book" w:hAnsi="Franklin Gothic Book"/>
          <w:sz w:val="28"/>
          <w:szCs w:val="28"/>
        </w:rPr>
      </w:pPr>
      <w:proofErr w:type="gramStart"/>
      <w:r w:rsidRPr="003E069A">
        <w:rPr>
          <w:rFonts w:ascii="Franklin Gothic Book" w:hAnsi="Franklin Gothic Book"/>
          <w:sz w:val="28"/>
          <w:szCs w:val="28"/>
        </w:rPr>
        <w:t>PALs</w:t>
      </w:r>
      <w:proofErr w:type="gramEnd"/>
      <w:r w:rsidRPr="003E069A">
        <w:rPr>
          <w:rFonts w:ascii="Franklin Gothic Book" w:hAnsi="Franklin Gothic Book"/>
          <w:sz w:val="28"/>
          <w:szCs w:val="28"/>
        </w:rPr>
        <w:t xml:space="preserve"> role in evaluation</w:t>
      </w:r>
    </w:p>
    <w:p w14:paraId="147CC33D" w14:textId="77777777" w:rsidR="009A023B" w:rsidRDefault="009A023B" w:rsidP="00E63EB5">
      <w:pPr>
        <w:ind w:firstLine="1980"/>
        <w:rPr>
          <w:rFonts w:ascii="Franklin Gothic Book" w:hAnsi="Franklin Gothic Book"/>
          <w:sz w:val="28"/>
          <w:szCs w:val="28"/>
        </w:rPr>
      </w:pPr>
    </w:p>
    <w:p w14:paraId="64F01105" w14:textId="7B577383" w:rsidR="00150DCC" w:rsidRPr="003E069A" w:rsidRDefault="00150DCC" w:rsidP="00E63EB5">
      <w:pPr>
        <w:ind w:firstLine="19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Active Iowa Programming</w:t>
      </w:r>
    </w:p>
    <w:p w14:paraId="00240797" w14:textId="64F7730F" w:rsidR="00150DCC" w:rsidRPr="003E069A" w:rsidRDefault="009A023B" w:rsidP="00E63EB5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31534BEC" wp14:editId="1E720ED2">
                <wp:simplePos x="0" y="0"/>
                <wp:positionH relativeFrom="column">
                  <wp:posOffset>-104140</wp:posOffset>
                </wp:positionH>
                <wp:positionV relativeFrom="paragraph">
                  <wp:posOffset>238125</wp:posOffset>
                </wp:positionV>
                <wp:extent cx="1050478" cy="112458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478" cy="1124585"/>
                          <a:chOff x="0" y="0"/>
                          <a:chExt cx="4876800" cy="522033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4876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 Box 4"/>
                        <wps:cNvSpPr txBox="1"/>
                        <wps:spPr>
                          <a:xfrm>
                            <a:off x="0" y="4876800"/>
                            <a:ext cx="48768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D1E6C5C" w14:textId="02A4BD70" w:rsidR="00E63EB5" w:rsidRPr="00E63EB5" w:rsidRDefault="00D57784" w:rsidP="00E63EB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8" w:history="1">
                                <w:r w:rsidR="00E63EB5" w:rsidRPr="00E63EB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E63EB5" w:rsidRPr="00E63EB5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9" w:history="1">
                                <w:r w:rsidR="00E63EB5" w:rsidRPr="00E63EB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534BEC" id="Group 5" o:spid="_x0000_s1029" style="position:absolute;left:0;text-align:left;margin-left:-8.2pt;margin-top:18.75pt;width:82.7pt;height:88.55pt;z-index:-251658239;mso-width-relative:margin;mso-height-relative:margin" coordsize="48768,522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">
                <v:shape id="Picture 2" o:spid="_x0000_s1030" type="#_x0000_t75" style="position:absolute;width:48768;height:487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">
                  <v:imagedata r:id="rId20" o:title=""/>
                </v:shape>
                <v:shape id="Text Box 4" o:spid="_x0000_s1031" type="#_x0000_t202" style="position:absolute;top:48768;width:48768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1D1E6C5C" w14:textId="02A4BD70" w:rsidR="00E63EB5" w:rsidRPr="00E63EB5" w:rsidRDefault="00D57784" w:rsidP="00E63EB5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1" w:history="1">
                          <w:r w:rsidR="00E63EB5" w:rsidRPr="00E63EB5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E63EB5" w:rsidRPr="00E63EB5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2" w:history="1">
                          <w:r w:rsidR="00E63EB5" w:rsidRPr="00E63EB5">
                            <w:rPr>
                              <w:rStyle w:val="Hyperlink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</v:group>
            </w:pict>
          </mc:Fallback>
        </mc:AlternateContent>
      </w:r>
      <w:r w:rsidR="00150DCC" w:rsidRPr="003E069A">
        <w:rPr>
          <w:rFonts w:ascii="Franklin Gothic Book" w:hAnsi="Franklin Gothic Book"/>
          <w:sz w:val="28"/>
          <w:szCs w:val="28"/>
        </w:rPr>
        <w:t>Current Active Iowa activities</w:t>
      </w:r>
    </w:p>
    <w:p w14:paraId="4309D667" w14:textId="3831D07D" w:rsidR="00150DCC" w:rsidRPr="003E069A" w:rsidRDefault="00150DCC" w:rsidP="00E63EB5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Active Iowa staff support for PALs</w:t>
      </w:r>
    </w:p>
    <w:p w14:paraId="3DE522D0" w14:textId="3A5B1D6D" w:rsidR="00150DCC" w:rsidRPr="003E069A" w:rsidRDefault="00150DCC" w:rsidP="00E63EB5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Support for Active Iowa Ambassadors (if applicable)</w:t>
      </w:r>
    </w:p>
    <w:p w14:paraId="5786B98A" w14:textId="1C4F0806" w:rsidR="00150DCC" w:rsidRPr="003E069A" w:rsidRDefault="00150DCC" w:rsidP="00E63EB5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Tangible resources (such as any resources, funding, or equipment available to support PALs of your program)</w:t>
      </w:r>
    </w:p>
    <w:p w14:paraId="55C35339" w14:textId="69D5135E" w:rsidR="00E63EB5" w:rsidRPr="009A023B" w:rsidRDefault="00150DCC" w:rsidP="009A023B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Marketing of Active Iowa</w:t>
      </w:r>
    </w:p>
    <w:p w14:paraId="01AE2222" w14:textId="77777777" w:rsidR="009A023B" w:rsidRDefault="009A023B" w:rsidP="00E63EB5">
      <w:pPr>
        <w:ind w:firstLine="1980"/>
        <w:rPr>
          <w:rFonts w:ascii="Franklin Gothic Book" w:hAnsi="Franklin Gothic Book"/>
          <w:sz w:val="28"/>
          <w:szCs w:val="28"/>
        </w:rPr>
      </w:pPr>
    </w:p>
    <w:p w14:paraId="2A80DDC7" w14:textId="616D5FB3" w:rsidR="00150DCC" w:rsidRPr="003E069A" w:rsidRDefault="00150DCC" w:rsidP="00E63EB5">
      <w:pPr>
        <w:ind w:firstLine="19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Role of Physical Activity Leaders</w:t>
      </w:r>
    </w:p>
    <w:p w14:paraId="2FD4E9C7" w14:textId="0B2A6AEF" w:rsidR="00150DCC" w:rsidRPr="003E069A" w:rsidRDefault="009A023B" w:rsidP="00E63EB5">
      <w:pPr>
        <w:pStyle w:val="ListParagraph"/>
        <w:numPr>
          <w:ilvl w:val="0"/>
          <w:numId w:val="1"/>
        </w:numPr>
        <w:ind w:left="2160" w:hanging="180"/>
        <w:rPr>
          <w:rFonts w:ascii="Franklin Gothic Book" w:hAnsi="Franklin Gothic Book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10A8C31A" wp14:editId="7A48E0A2">
            <wp:simplePos x="0" y="0"/>
            <wp:positionH relativeFrom="margin">
              <wp:posOffset>-43050</wp:posOffset>
            </wp:positionH>
            <wp:positionV relativeFrom="paragraph">
              <wp:posOffset>75565</wp:posOffset>
            </wp:positionV>
            <wp:extent cx="1162050" cy="946138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 rotWithShape="1">
                    <a:blip r:embed="rId23">
                      <a:clrChange>
                        <a:clrFrom>
                          <a:srgbClr val="4F81BD"/>
                        </a:clrFrom>
                        <a:clrTo>
                          <a:srgbClr val="4F81B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4"/>
                        </a:ext>
                      </a:extLst>
                    </a:blip>
                    <a:srcRect l="33330" t="37448" r="31010" b="16113"/>
                    <a:stretch/>
                  </pic:blipFill>
                  <pic:spPr bwMode="auto">
                    <a:xfrm>
                      <a:off x="0" y="0"/>
                      <a:ext cx="1162050" cy="946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0DCC" w:rsidRPr="003E069A">
        <w:rPr>
          <w:rFonts w:ascii="Franklin Gothic Book" w:hAnsi="Franklin Gothic Book"/>
          <w:sz w:val="28"/>
          <w:szCs w:val="28"/>
        </w:rPr>
        <w:t xml:space="preserve">Current PALs </w:t>
      </w:r>
      <w:r w:rsidR="00510B7E">
        <w:rPr>
          <w:rFonts w:ascii="Franklin Gothic Book" w:hAnsi="Franklin Gothic Book"/>
          <w:sz w:val="28"/>
          <w:szCs w:val="28"/>
        </w:rPr>
        <w:t xml:space="preserve">involved in the </w:t>
      </w:r>
      <w:proofErr w:type="gramStart"/>
      <w:r w:rsidR="00510B7E">
        <w:rPr>
          <w:rFonts w:ascii="Franklin Gothic Book" w:hAnsi="Franklin Gothic Book"/>
          <w:sz w:val="28"/>
          <w:szCs w:val="28"/>
        </w:rPr>
        <w:t>program</w:t>
      </w:r>
      <w:proofErr w:type="gramEnd"/>
    </w:p>
    <w:p w14:paraId="3DA3B7A7" w14:textId="74C5F053" w:rsidR="00150DCC" w:rsidRPr="003E069A" w:rsidRDefault="00150DCC" w:rsidP="00E63EB5">
      <w:pPr>
        <w:pStyle w:val="ListParagraph"/>
        <w:numPr>
          <w:ilvl w:val="0"/>
          <w:numId w:val="1"/>
        </w:numPr>
        <w:ind w:left="2160" w:hanging="1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 xml:space="preserve">What is a </w:t>
      </w:r>
      <w:proofErr w:type="gramStart"/>
      <w:r w:rsidRPr="003E069A">
        <w:rPr>
          <w:rFonts w:ascii="Franklin Gothic Book" w:hAnsi="Franklin Gothic Book"/>
          <w:sz w:val="28"/>
          <w:szCs w:val="28"/>
        </w:rPr>
        <w:t>PAL</w:t>
      </w:r>
      <w:proofErr w:type="gramEnd"/>
    </w:p>
    <w:p w14:paraId="6E0C35D3" w14:textId="067418B3" w:rsidR="00150DCC" w:rsidRPr="003E069A" w:rsidRDefault="00150DCC" w:rsidP="00E63EB5">
      <w:pPr>
        <w:pStyle w:val="ListParagraph"/>
        <w:numPr>
          <w:ilvl w:val="0"/>
          <w:numId w:val="1"/>
        </w:numPr>
        <w:ind w:left="2160" w:hanging="18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PAL expectations</w:t>
      </w:r>
    </w:p>
    <w:p w14:paraId="2EE43E81" w14:textId="76221131" w:rsidR="00150DCC" w:rsidRPr="003E069A" w:rsidRDefault="00150DCC" w:rsidP="00E63EB5">
      <w:pPr>
        <w:pStyle w:val="ListParagraph"/>
        <w:numPr>
          <w:ilvl w:val="1"/>
          <w:numId w:val="1"/>
        </w:numPr>
        <w:ind w:left="279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Necessary documentation of activities</w:t>
      </w:r>
    </w:p>
    <w:p w14:paraId="13FA7DE3" w14:textId="2FEA3817" w:rsidR="00150DCC" w:rsidRPr="003E069A" w:rsidRDefault="00150DCC" w:rsidP="00E63EB5">
      <w:pPr>
        <w:pStyle w:val="ListParagraph"/>
        <w:numPr>
          <w:ilvl w:val="1"/>
          <w:numId w:val="1"/>
        </w:numPr>
        <w:ind w:left="279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Cancellation policies</w:t>
      </w:r>
    </w:p>
    <w:p w14:paraId="47769DFA" w14:textId="092557E8" w:rsidR="00150DCC" w:rsidRPr="003E069A" w:rsidRDefault="00150DCC" w:rsidP="00E63EB5">
      <w:pPr>
        <w:pStyle w:val="ListParagraph"/>
        <w:numPr>
          <w:ilvl w:val="1"/>
          <w:numId w:val="1"/>
        </w:numPr>
        <w:ind w:left="279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Dismissal criteria</w:t>
      </w:r>
    </w:p>
    <w:p w14:paraId="78AA1AC5" w14:textId="4431F53F" w:rsidR="00150DCC" w:rsidRPr="003E069A" w:rsidRDefault="00150DCC" w:rsidP="00E63EB5">
      <w:pPr>
        <w:pStyle w:val="ListParagraph"/>
        <w:numPr>
          <w:ilvl w:val="1"/>
          <w:numId w:val="1"/>
        </w:numPr>
        <w:ind w:left="279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Program recognition for PALs (if applicable)</w:t>
      </w:r>
    </w:p>
    <w:p w14:paraId="152BB2B0" w14:textId="7CDD5D25" w:rsidR="00150DCC" w:rsidRPr="00C0394B" w:rsidRDefault="00157EFA" w:rsidP="00157EFA">
      <w:pPr>
        <w:jc w:val="center"/>
        <w:rPr>
          <w:rFonts w:ascii="Franklin Gothic Book" w:hAnsi="Franklin Gothic Book"/>
          <w:b/>
          <w:bCs/>
          <w:sz w:val="48"/>
          <w:szCs w:val="48"/>
        </w:rPr>
      </w:pPr>
      <w:r w:rsidRPr="00C0394B">
        <w:rPr>
          <w:rFonts w:ascii="Franklin Gothic Book" w:hAnsi="Franklin Gothic Book"/>
          <w:b/>
          <w:bCs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D963908" wp14:editId="4EE8814A">
                <wp:simplePos x="0" y="0"/>
                <wp:positionH relativeFrom="margin">
                  <wp:align>center</wp:align>
                </wp:positionH>
                <wp:positionV relativeFrom="paragraph">
                  <wp:posOffset>-516890</wp:posOffset>
                </wp:positionV>
                <wp:extent cx="7159625" cy="8492490"/>
                <wp:effectExtent l="19050" t="19050" r="22225" b="2286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625" cy="849249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679FC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1611="http://schemas.microsoft.com/office/drawing/2016/11/main" xmlns:a16="http://schemas.microsoft.com/office/drawing/2014/main" xmlns:a="http://schemas.openxmlformats.org/drawingml/2006/main" xmlns:arto="http://schemas.microsoft.com/office/word/2006/arto" xmlns:w16du="http://schemas.microsoft.com/office/word/2023/wordml/word16du"/>
        </mc:AlternateContent>
      </w:r>
      <w:r w:rsidR="00150DCC" w:rsidRPr="00C0394B">
        <w:rPr>
          <w:rFonts w:ascii="Franklin Gothic Book" w:hAnsi="Franklin Gothic Book"/>
          <w:b/>
          <w:bCs/>
          <w:sz w:val="48"/>
          <w:szCs w:val="48"/>
        </w:rPr>
        <w:t>PAL Training Day 2</w:t>
      </w:r>
    </w:p>
    <w:p w14:paraId="3FBE03FE" w14:textId="0342370E" w:rsidR="00157EFA" w:rsidRDefault="00157EFA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</w:p>
    <w:p w14:paraId="1C96C881" w14:textId="3574B20B" w:rsidR="00157EFA" w:rsidRDefault="00157EFA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</w:p>
    <w:p w14:paraId="4321ABCA" w14:textId="2704B4EE" w:rsidR="00157EFA" w:rsidRDefault="00150DCC" w:rsidP="00157EFA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 xml:space="preserve">Welcome and </w:t>
      </w:r>
      <w:r w:rsidR="003E069A" w:rsidRPr="003E069A">
        <w:rPr>
          <w:rFonts w:ascii="Franklin Gothic Book" w:hAnsi="Franklin Gothic Book"/>
          <w:sz w:val="28"/>
          <w:szCs w:val="28"/>
        </w:rPr>
        <w:t xml:space="preserve">icebreaker </w:t>
      </w:r>
      <w:proofErr w:type="gramStart"/>
      <w:r w:rsidR="003E069A" w:rsidRPr="003E069A">
        <w:rPr>
          <w:rFonts w:ascii="Franklin Gothic Book" w:hAnsi="Franklin Gothic Book"/>
          <w:sz w:val="28"/>
          <w:szCs w:val="28"/>
        </w:rPr>
        <w:t>activity</w:t>
      </w:r>
      <w:proofErr w:type="gramEnd"/>
    </w:p>
    <w:p w14:paraId="609FB8AF" w14:textId="38067422" w:rsidR="00157EFA" w:rsidRPr="00157EFA" w:rsidRDefault="00157EFA" w:rsidP="00157EFA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</w:p>
    <w:p w14:paraId="74C25E36" w14:textId="1F2AF8D5" w:rsidR="00150DCC" w:rsidRPr="003E069A" w:rsidRDefault="00150DCC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Group Physical Activity Education</w:t>
      </w:r>
    </w:p>
    <w:p w14:paraId="2A62C4CA" w14:textId="1330C536" w:rsidR="003E069A" w:rsidRPr="003E069A" w:rsidRDefault="00157EFA" w:rsidP="00157EFA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 w:rsidRPr="00157EFA">
        <w:rPr>
          <w:rFonts w:ascii="Franklin Gothic Book" w:hAnsi="Franklin Gothic Book"/>
          <w:noProof/>
          <w:sz w:val="28"/>
          <w:szCs w:val="28"/>
        </w:rPr>
        <w:drawing>
          <wp:anchor distT="0" distB="0" distL="114300" distR="114300" simplePos="0" relativeHeight="251658247" behindDoc="0" locked="0" layoutInCell="1" allowOverlap="1" wp14:anchorId="61740C36" wp14:editId="17AF3D0C">
            <wp:simplePos x="0" y="0"/>
            <wp:positionH relativeFrom="column">
              <wp:posOffset>112585</wp:posOffset>
            </wp:positionH>
            <wp:positionV relativeFrom="paragraph">
              <wp:posOffset>94615</wp:posOffset>
            </wp:positionV>
            <wp:extent cx="779797" cy="462680"/>
            <wp:effectExtent l="0" t="76200" r="0" b="7112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ackgroundRemoval t="5618" b="89888" l="4667" r="92667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642707">
                      <a:off x="0" y="0"/>
                      <a:ext cx="779797" cy="462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069A" w:rsidRPr="003E069A">
        <w:rPr>
          <w:rFonts w:ascii="Franklin Gothic Book" w:hAnsi="Franklin Gothic Book"/>
          <w:sz w:val="28"/>
          <w:szCs w:val="28"/>
        </w:rPr>
        <w:t>Physical activity guidelines</w:t>
      </w:r>
    </w:p>
    <w:p w14:paraId="4C7426BE" w14:textId="3A2C1993" w:rsidR="003E069A" w:rsidRPr="003E069A" w:rsidRDefault="00157EFA" w:rsidP="00157EFA">
      <w:pPr>
        <w:pStyle w:val="ListParagraph"/>
        <w:numPr>
          <w:ilvl w:val="1"/>
          <w:numId w:val="1"/>
        </w:numPr>
        <w:ind w:left="2880" w:hanging="270"/>
        <w:rPr>
          <w:rFonts w:ascii="Franklin Gothic Book" w:hAnsi="Franklin Gothic Book"/>
          <w:sz w:val="28"/>
          <w:szCs w:val="28"/>
        </w:rPr>
      </w:pPr>
      <w:r w:rsidRPr="00157EFA">
        <w:rPr>
          <w:rFonts w:ascii="Franklin Gothic Book" w:hAnsi="Franklin Gothic Book"/>
          <w:noProof/>
          <w:sz w:val="28"/>
          <w:szCs w:val="28"/>
        </w:rPr>
        <w:drawing>
          <wp:anchor distT="0" distB="0" distL="114300" distR="114300" simplePos="0" relativeHeight="251658246" behindDoc="0" locked="0" layoutInCell="1" allowOverlap="1" wp14:anchorId="10BA21F0" wp14:editId="0761AD02">
            <wp:simplePos x="0" y="0"/>
            <wp:positionH relativeFrom="column">
              <wp:posOffset>670115</wp:posOffset>
            </wp:positionH>
            <wp:positionV relativeFrom="paragraph">
              <wp:posOffset>95885</wp:posOffset>
            </wp:positionV>
            <wp:extent cx="688213" cy="502209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ackgroundRemoval t="7407" b="95370" l="676" r="93919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213" cy="502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069A" w:rsidRPr="003E069A">
        <w:rPr>
          <w:rFonts w:ascii="Franklin Gothic Book" w:hAnsi="Franklin Gothic Book"/>
          <w:sz w:val="28"/>
          <w:szCs w:val="28"/>
        </w:rPr>
        <w:t>Aerobic activity</w:t>
      </w:r>
    </w:p>
    <w:p w14:paraId="6D8E82AC" w14:textId="6771F071" w:rsidR="003E069A" w:rsidRPr="003E069A" w:rsidRDefault="003E069A" w:rsidP="00157EFA">
      <w:pPr>
        <w:pStyle w:val="ListParagraph"/>
        <w:numPr>
          <w:ilvl w:val="1"/>
          <w:numId w:val="1"/>
        </w:numPr>
        <w:ind w:left="288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 xml:space="preserve">Muscle strengthening </w:t>
      </w:r>
      <w:proofErr w:type="gramStart"/>
      <w:r w:rsidRPr="003E069A">
        <w:rPr>
          <w:rFonts w:ascii="Franklin Gothic Book" w:hAnsi="Franklin Gothic Book"/>
          <w:sz w:val="28"/>
          <w:szCs w:val="28"/>
        </w:rPr>
        <w:t>activities</w:t>
      </w:r>
      <w:proofErr w:type="gramEnd"/>
    </w:p>
    <w:p w14:paraId="6FB4D619" w14:textId="67C76C1D" w:rsidR="003E069A" w:rsidRPr="003E069A" w:rsidRDefault="003E069A" w:rsidP="00157EFA">
      <w:pPr>
        <w:pStyle w:val="ListParagraph"/>
        <w:numPr>
          <w:ilvl w:val="1"/>
          <w:numId w:val="1"/>
        </w:numPr>
        <w:ind w:left="288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Reducing Injury</w:t>
      </w:r>
    </w:p>
    <w:p w14:paraId="0447768F" w14:textId="0CB62355" w:rsidR="00157EFA" w:rsidRDefault="00157EFA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</w:p>
    <w:p w14:paraId="2E32DAD3" w14:textId="2E557D7A" w:rsidR="00157EFA" w:rsidRDefault="00157EFA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</w:p>
    <w:p w14:paraId="6672F1F7" w14:textId="3F9EB461" w:rsidR="003E069A" w:rsidRPr="003E069A" w:rsidRDefault="00C0394B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  <w:r w:rsidRPr="00157EFA">
        <w:rPr>
          <w:rFonts w:ascii="Franklin Gothic Book" w:hAnsi="Franklin Gothic Book"/>
          <w:noProof/>
          <w:sz w:val="28"/>
          <w:szCs w:val="28"/>
        </w:rPr>
        <w:drawing>
          <wp:anchor distT="0" distB="0" distL="114300" distR="114300" simplePos="0" relativeHeight="251658249" behindDoc="0" locked="0" layoutInCell="1" allowOverlap="1" wp14:anchorId="563CF0E4" wp14:editId="6CC45800">
            <wp:simplePos x="0" y="0"/>
            <wp:positionH relativeFrom="margin">
              <wp:posOffset>-23495</wp:posOffset>
            </wp:positionH>
            <wp:positionV relativeFrom="paragraph">
              <wp:posOffset>71310</wp:posOffset>
            </wp:positionV>
            <wp:extent cx="1195384" cy="1033153"/>
            <wp:effectExtent l="0" t="0" r="508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384" cy="1033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069A" w:rsidRPr="003E069A">
        <w:rPr>
          <w:rFonts w:ascii="Franklin Gothic Book" w:hAnsi="Franklin Gothic Book"/>
          <w:sz w:val="28"/>
          <w:szCs w:val="28"/>
        </w:rPr>
        <w:t>Review of Intervention Strategies</w:t>
      </w:r>
    </w:p>
    <w:p w14:paraId="513B42DF" w14:textId="69D11646" w:rsidR="003E069A" w:rsidRPr="003E069A" w:rsidRDefault="003E069A" w:rsidP="00157EFA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Informational strategies of your Active Iowa program</w:t>
      </w:r>
    </w:p>
    <w:p w14:paraId="08E28247" w14:textId="6FA81B2D" w:rsidR="003E069A" w:rsidRPr="003E069A" w:rsidRDefault="003E069A" w:rsidP="00157EFA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Motivational and Support Strategies of your Active Iowa program</w:t>
      </w:r>
    </w:p>
    <w:p w14:paraId="3E3D04CB" w14:textId="032E23DB" w:rsidR="003E069A" w:rsidRPr="003E069A" w:rsidRDefault="003E069A" w:rsidP="00157EFA">
      <w:pPr>
        <w:pStyle w:val="ListParagraph"/>
        <w:numPr>
          <w:ilvl w:val="1"/>
          <w:numId w:val="1"/>
        </w:numPr>
        <w:ind w:left="297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Types of support</w:t>
      </w:r>
    </w:p>
    <w:p w14:paraId="3388F94B" w14:textId="76593069" w:rsidR="003E069A" w:rsidRPr="003E069A" w:rsidRDefault="003E069A" w:rsidP="00157EFA">
      <w:pPr>
        <w:pStyle w:val="ListParagraph"/>
        <w:numPr>
          <w:ilvl w:val="1"/>
          <w:numId w:val="1"/>
        </w:numPr>
        <w:ind w:left="297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Positive reinforcement</w:t>
      </w:r>
    </w:p>
    <w:p w14:paraId="7B836D47" w14:textId="7FCE7CD4" w:rsidR="003E069A" w:rsidRPr="003E069A" w:rsidRDefault="003E069A" w:rsidP="00157EFA">
      <w:pPr>
        <w:pStyle w:val="ListParagraph"/>
        <w:numPr>
          <w:ilvl w:val="1"/>
          <w:numId w:val="1"/>
        </w:numPr>
        <w:ind w:left="297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Social networks</w:t>
      </w:r>
    </w:p>
    <w:p w14:paraId="5FD2E16B" w14:textId="203AB6FD" w:rsidR="003E069A" w:rsidRPr="003E069A" w:rsidRDefault="003E069A" w:rsidP="00157EFA">
      <w:pPr>
        <w:pStyle w:val="ListParagraph"/>
        <w:numPr>
          <w:ilvl w:val="1"/>
          <w:numId w:val="1"/>
        </w:numPr>
        <w:ind w:left="297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Active lifestyle mind-set</w:t>
      </w:r>
    </w:p>
    <w:p w14:paraId="430D0B69" w14:textId="4805358A" w:rsidR="003E069A" w:rsidRPr="003E069A" w:rsidRDefault="003E069A" w:rsidP="00157EFA">
      <w:pPr>
        <w:pStyle w:val="ListParagraph"/>
        <w:numPr>
          <w:ilvl w:val="1"/>
          <w:numId w:val="1"/>
        </w:numPr>
        <w:ind w:left="297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Barriers to physical activity</w:t>
      </w:r>
    </w:p>
    <w:p w14:paraId="5F4AEB6C" w14:textId="6488C5A8" w:rsidR="003E069A" w:rsidRDefault="003E069A" w:rsidP="00157EFA">
      <w:pPr>
        <w:pStyle w:val="ListParagraph"/>
        <w:numPr>
          <w:ilvl w:val="1"/>
          <w:numId w:val="1"/>
        </w:numPr>
        <w:ind w:left="297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Educational resources</w:t>
      </w:r>
    </w:p>
    <w:p w14:paraId="6108891F" w14:textId="75702EAF" w:rsidR="00581C7C" w:rsidRPr="003E069A" w:rsidRDefault="00581C7C" w:rsidP="00581C7C">
      <w:pPr>
        <w:pStyle w:val="ListParagraph"/>
        <w:numPr>
          <w:ilvl w:val="0"/>
          <w:numId w:val="1"/>
        </w:numPr>
        <w:ind w:left="2250" w:hanging="27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Environmental</w:t>
      </w:r>
      <w:r w:rsidRPr="003E069A">
        <w:rPr>
          <w:rFonts w:ascii="Franklin Gothic Book" w:hAnsi="Franklin Gothic Book"/>
          <w:sz w:val="28"/>
          <w:szCs w:val="28"/>
        </w:rPr>
        <w:t xml:space="preserve"> Strategies of </w:t>
      </w:r>
      <w:r>
        <w:rPr>
          <w:rFonts w:ascii="Franklin Gothic Book" w:hAnsi="Franklin Gothic Book"/>
          <w:sz w:val="28"/>
          <w:szCs w:val="28"/>
        </w:rPr>
        <w:t>the</w:t>
      </w:r>
      <w:r w:rsidRPr="003E069A">
        <w:rPr>
          <w:rFonts w:ascii="Franklin Gothic Book" w:hAnsi="Franklin Gothic Book"/>
          <w:sz w:val="28"/>
          <w:szCs w:val="28"/>
        </w:rPr>
        <w:t xml:space="preserve"> Active Iowa program</w:t>
      </w:r>
    </w:p>
    <w:p w14:paraId="097546C7" w14:textId="194EE97F" w:rsidR="00157EFA" w:rsidRDefault="00157EFA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</w:p>
    <w:p w14:paraId="075004E5" w14:textId="06AC957C" w:rsidR="00157EFA" w:rsidRDefault="00C0394B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  <w:r w:rsidRPr="00157EFA">
        <w:rPr>
          <w:rFonts w:ascii="Franklin Gothic Book" w:hAnsi="Franklin Gothic Book"/>
          <w:noProof/>
          <w:sz w:val="28"/>
          <w:szCs w:val="28"/>
        </w:rPr>
        <w:drawing>
          <wp:anchor distT="0" distB="0" distL="114300" distR="114300" simplePos="0" relativeHeight="251658248" behindDoc="0" locked="0" layoutInCell="1" allowOverlap="1" wp14:anchorId="0FD9E91F" wp14:editId="6B207D53">
            <wp:simplePos x="0" y="0"/>
            <wp:positionH relativeFrom="column">
              <wp:posOffset>94871</wp:posOffset>
            </wp:positionH>
            <wp:positionV relativeFrom="paragraph">
              <wp:posOffset>152532</wp:posOffset>
            </wp:positionV>
            <wp:extent cx="1055903" cy="902524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903" cy="9025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AC41DF" w14:textId="32E38145" w:rsidR="00150DCC" w:rsidRPr="003E069A" w:rsidRDefault="00150DCC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Creating your Own Programming</w:t>
      </w:r>
    </w:p>
    <w:p w14:paraId="3DFB3038" w14:textId="5C4601CA" w:rsidR="003E069A" w:rsidRPr="003E069A" w:rsidRDefault="003E069A" w:rsidP="00157EFA">
      <w:pPr>
        <w:pStyle w:val="ListParagraph"/>
        <w:numPr>
          <w:ilvl w:val="0"/>
          <w:numId w:val="1"/>
        </w:numPr>
        <w:ind w:left="2340" w:hanging="270"/>
        <w:rPr>
          <w:rFonts w:ascii="Franklin Gothic Book" w:hAnsi="Franklin Gothic Book"/>
          <w:sz w:val="28"/>
          <w:szCs w:val="28"/>
        </w:rPr>
      </w:pPr>
      <w:proofErr w:type="gramStart"/>
      <w:r w:rsidRPr="003E069A">
        <w:rPr>
          <w:rFonts w:ascii="Franklin Gothic Book" w:hAnsi="Franklin Gothic Book"/>
          <w:sz w:val="28"/>
          <w:szCs w:val="28"/>
        </w:rPr>
        <w:t>Goal-setting</w:t>
      </w:r>
      <w:proofErr w:type="gramEnd"/>
    </w:p>
    <w:p w14:paraId="468AC90C" w14:textId="15A35383" w:rsidR="003E069A" w:rsidRPr="003E069A" w:rsidRDefault="003E069A" w:rsidP="00157EFA">
      <w:pPr>
        <w:pStyle w:val="ListParagraph"/>
        <w:numPr>
          <w:ilvl w:val="0"/>
          <w:numId w:val="1"/>
        </w:numPr>
        <w:ind w:left="234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 xml:space="preserve">Things to </w:t>
      </w:r>
      <w:proofErr w:type="gramStart"/>
      <w:r w:rsidRPr="003E069A">
        <w:rPr>
          <w:rFonts w:ascii="Franklin Gothic Book" w:hAnsi="Franklin Gothic Book"/>
          <w:sz w:val="28"/>
          <w:szCs w:val="28"/>
        </w:rPr>
        <w:t>consider</w:t>
      </w:r>
      <w:proofErr w:type="gramEnd"/>
    </w:p>
    <w:p w14:paraId="4DF68222" w14:textId="0B452613" w:rsidR="003E069A" w:rsidRPr="003E069A" w:rsidRDefault="003E069A" w:rsidP="00157EFA">
      <w:pPr>
        <w:pStyle w:val="ListParagraph"/>
        <w:numPr>
          <w:ilvl w:val="0"/>
          <w:numId w:val="1"/>
        </w:numPr>
        <w:ind w:left="2340" w:hanging="27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Selecting Activities</w:t>
      </w:r>
    </w:p>
    <w:p w14:paraId="423E0DEE" w14:textId="05C9805A" w:rsidR="00157EFA" w:rsidRDefault="00157EFA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</w:p>
    <w:p w14:paraId="37142874" w14:textId="534B4CDA" w:rsidR="00157EFA" w:rsidRDefault="00C0394B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  <w:r w:rsidRPr="00C0394B">
        <w:rPr>
          <w:rFonts w:ascii="Franklin Gothic Book" w:hAnsi="Franklin Gothic Book"/>
          <w:noProof/>
          <w:sz w:val="28"/>
          <w:szCs w:val="28"/>
        </w:rPr>
        <w:drawing>
          <wp:anchor distT="0" distB="0" distL="114300" distR="114300" simplePos="0" relativeHeight="251658250" behindDoc="0" locked="0" layoutInCell="1" allowOverlap="1" wp14:anchorId="218B4951" wp14:editId="17323CDD">
            <wp:simplePos x="0" y="0"/>
            <wp:positionH relativeFrom="margin">
              <wp:posOffset>249382</wp:posOffset>
            </wp:positionH>
            <wp:positionV relativeFrom="paragraph">
              <wp:posOffset>35180</wp:posOffset>
            </wp:positionV>
            <wp:extent cx="795647" cy="730696"/>
            <wp:effectExtent l="0" t="0" r="5080" b="0"/>
            <wp:wrapNone/>
            <wp:docPr id="22" name="Picture 22">
              <a:extLst xmlns:a="http://schemas.openxmlformats.org/drawingml/2006/main">
                <a:ext uri="{FF2B5EF4-FFF2-40B4-BE49-F238E27FC236}">
                  <a16:creationId xmlns:a16="http://schemas.microsoft.com/office/drawing/2014/main" id="{250CEB39-166D-4FA4-8C7B-1CF30B0C03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250CEB39-166D-4FA4-8C7B-1CF30B0C03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768" t="27479" r="17122" b="6666"/>
                    <a:stretch/>
                  </pic:blipFill>
                  <pic:spPr>
                    <a:xfrm>
                      <a:off x="0" y="0"/>
                      <a:ext cx="795647" cy="7306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CCC0E9" w14:textId="61A94DA2" w:rsidR="003E069A" w:rsidRPr="003E069A" w:rsidRDefault="003E069A" w:rsidP="009A023B">
      <w:pPr>
        <w:pStyle w:val="ListParagraph"/>
        <w:ind w:firstLine="1350"/>
        <w:rPr>
          <w:rFonts w:ascii="Franklin Gothic Book" w:hAnsi="Franklin Gothic Book"/>
          <w:sz w:val="28"/>
          <w:szCs w:val="28"/>
        </w:rPr>
      </w:pPr>
      <w:r w:rsidRPr="003E069A">
        <w:rPr>
          <w:rFonts w:ascii="Franklin Gothic Book" w:hAnsi="Franklin Gothic Book"/>
          <w:sz w:val="28"/>
          <w:szCs w:val="28"/>
        </w:rPr>
        <w:t>Summary and wrap-up items</w:t>
      </w:r>
    </w:p>
    <w:sectPr w:rsidR="003E069A" w:rsidRPr="003E06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D0C2B"/>
    <w:multiLevelType w:val="hybridMultilevel"/>
    <w:tmpl w:val="EB92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929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DCC"/>
    <w:rsid w:val="00150DCC"/>
    <w:rsid w:val="00157EFA"/>
    <w:rsid w:val="00195132"/>
    <w:rsid w:val="0021709F"/>
    <w:rsid w:val="003E069A"/>
    <w:rsid w:val="004240A8"/>
    <w:rsid w:val="004525A4"/>
    <w:rsid w:val="00480E99"/>
    <w:rsid w:val="00506609"/>
    <w:rsid w:val="00510B7E"/>
    <w:rsid w:val="005525FC"/>
    <w:rsid w:val="00581C7C"/>
    <w:rsid w:val="008F5792"/>
    <w:rsid w:val="00923E42"/>
    <w:rsid w:val="009A023B"/>
    <w:rsid w:val="009E2028"/>
    <w:rsid w:val="00AF509B"/>
    <w:rsid w:val="00B22B6E"/>
    <w:rsid w:val="00C0394B"/>
    <w:rsid w:val="00D57784"/>
    <w:rsid w:val="00E01BBC"/>
    <w:rsid w:val="00E63EB5"/>
    <w:rsid w:val="00E8341D"/>
    <w:rsid w:val="06729DDA"/>
    <w:rsid w:val="0D5B2BC8"/>
    <w:rsid w:val="1CA30052"/>
    <w:rsid w:val="22266C69"/>
    <w:rsid w:val="64F2A401"/>
    <w:rsid w:val="685F9472"/>
    <w:rsid w:val="7E23C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A5EFD"/>
  <w15:chartTrackingRefBased/>
  <w15:docId w15:val="{ADA18966-8B02-4009-BD3F-6178BB8F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D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3E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EB5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0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0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hyperlink" Target="http://commons.wikimedia.org/wiki/File:Calendar_font_awesome.svg" TargetMode="External"/><Relationship Id="rId26" Type="http://schemas.microsoft.com/office/2007/relationships/hdphoto" Target="media/hdphoto1.wdp"/><Relationship Id="rId3" Type="http://schemas.openxmlformats.org/officeDocument/2006/relationships/customXml" Target="../customXml/item3.xml"/><Relationship Id="rId21" Type="http://schemas.openxmlformats.org/officeDocument/2006/relationships/hyperlink" Target="http://commons.wikimedia.org/wiki/File:Calendar_font_awesome.sv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creativecommons.org/licenses/by-nc-sa/3.0/" TargetMode="External"/><Relationship Id="rId17" Type="http://schemas.openxmlformats.org/officeDocument/2006/relationships/hyperlink" Target="http://commons.wikimedia.org/wiki/File:Calendar_font_awesome.svg" TargetMode="External"/><Relationship Id="rId25" Type="http://schemas.openxmlformats.org/officeDocument/2006/relationships/image" Target="media/image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5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eriatricsforcaregivers.net/check-older-adult-for-health-safety-problems" TargetMode="External"/><Relationship Id="rId24" Type="http://schemas.openxmlformats.org/officeDocument/2006/relationships/hyperlink" Target="http://blogs.lse.ac.uk/lsesadl/badges-and-recognitions/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creativecommons.org/licenses/by-nc-sa/3.0/" TargetMode="External"/><Relationship Id="rId23" Type="http://schemas.openxmlformats.org/officeDocument/2006/relationships/image" Target="media/image6.png"/><Relationship Id="rId28" Type="http://schemas.microsoft.com/office/2007/relationships/hdphoto" Target="media/hdphoto2.wdp"/><Relationship Id="rId10" Type="http://schemas.openxmlformats.org/officeDocument/2006/relationships/hyperlink" Target="http://geriatricsforcaregivers.net/check-older-adult-for-health-safety-problems" TargetMode="External"/><Relationship Id="rId19" Type="http://schemas.openxmlformats.org/officeDocument/2006/relationships/hyperlink" Target="https://creativecommons.org/licenses/by-sa/3.0/" TargetMode="External"/><Relationship Id="rId31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hyperlink" Target="http://geriatricsforcaregivers.net/check-older-adult-for-health-safety-problems" TargetMode="External"/><Relationship Id="rId22" Type="http://schemas.openxmlformats.org/officeDocument/2006/relationships/hyperlink" Target="https://creativecommons.org/licenses/by-sa/3.0/" TargetMode="External"/><Relationship Id="rId27" Type="http://schemas.openxmlformats.org/officeDocument/2006/relationships/image" Target="media/image8.png"/><Relationship Id="rId30" Type="http://schemas.openxmlformats.org/officeDocument/2006/relationships/image" Target="media/image10.pn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2956E0AADC543A8355F231A82CB27" ma:contentTypeVersion="17" ma:contentTypeDescription="Create a new document." ma:contentTypeScope="" ma:versionID="16d3fcf7de1ee32a1b764c44e05a946e">
  <xsd:schema xmlns:xsd="http://www.w3.org/2001/XMLSchema" xmlns:xs="http://www.w3.org/2001/XMLSchema" xmlns:p="http://schemas.microsoft.com/office/2006/metadata/properties" xmlns:ns2="7652079c-0e2a-420f-91e4-7acbb1d88394" xmlns:ns3="fe6aa1c0-b8fa-4fea-a6df-712fa33c584f" targetNamespace="http://schemas.microsoft.com/office/2006/metadata/properties" ma:root="true" ma:fieldsID="74639ef309a9708e51f2bffe5cf1efd4" ns2:_="" ns3:_="">
    <xsd:import namespace="7652079c-0e2a-420f-91e4-7acbb1d88394"/>
    <xsd:import namespace="fe6aa1c0-b8fa-4fea-a6df-712fa33c5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2079c-0e2a-420f-91e4-7acbb1d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f9f51b-2984-4022-8acc-3c23a99e8b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aa1c0-b8fa-4fea-a6df-712fa33c5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5e54b1-bdc1-47ac-bfa3-302e7a3a1bdd}" ma:internalName="TaxCatchAll" ma:showField="CatchAllData" ma:web="fe6aa1c0-b8fa-4fea-a6df-712fa33c58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aa1c0-b8fa-4fea-a6df-712fa33c584f" xsi:nil="true"/>
    <lcf76f155ced4ddcb4097134ff3c332f xmlns="7652079c-0e2a-420f-91e4-7acbb1d8839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3F2BA-8336-4086-B4DC-7D794DEA344D}"/>
</file>

<file path=customXml/itemProps2.xml><?xml version="1.0" encoding="utf-8"?>
<ds:datastoreItem xmlns:ds="http://schemas.openxmlformats.org/officeDocument/2006/customXml" ds:itemID="{9CC5A046-1681-4A05-9827-C412CFD6AACB}">
  <ds:schemaRefs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fe6aa1c0-b8fa-4fea-a6df-712fa33c584f"/>
    <ds:schemaRef ds:uri="http://schemas.microsoft.com/office/2006/documentManagement/types"/>
    <ds:schemaRef ds:uri="http://schemas.microsoft.com/office/infopath/2007/PartnerControls"/>
    <ds:schemaRef ds:uri="7652079c-0e2a-420f-91e4-7acbb1d8839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AB284E-049A-467A-A809-608CF3067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212</Words>
  <Characters>1210</Characters>
  <Application>Microsoft Office Word</Application>
  <DocSecurity>0</DocSecurity>
  <Lines>10</Lines>
  <Paragraphs>2</Paragraphs>
  <ScaleCrop>false</ScaleCrop>
  <Company>The University of Iowa</Company>
  <LinksUpToDate>false</LinksUpToDate>
  <CharactersWithSpaces>1420</CharactersWithSpaces>
  <SharedDoc>false</SharedDoc>
  <HLinks>
    <vt:vector size="24" baseType="variant">
      <vt:variant>
        <vt:i4>3145854</vt:i4>
      </vt:variant>
      <vt:variant>
        <vt:i4>9</vt:i4>
      </vt:variant>
      <vt:variant>
        <vt:i4>0</vt:i4>
      </vt:variant>
      <vt:variant>
        <vt:i4>5</vt:i4>
      </vt:variant>
      <vt:variant>
        <vt:lpwstr>https://creativecommons.org/licenses/by-sa/3.0/</vt:lpwstr>
      </vt:variant>
      <vt:variant>
        <vt:lpwstr/>
      </vt:variant>
      <vt:variant>
        <vt:i4>2359408</vt:i4>
      </vt:variant>
      <vt:variant>
        <vt:i4>6</vt:i4>
      </vt:variant>
      <vt:variant>
        <vt:i4>0</vt:i4>
      </vt:variant>
      <vt:variant>
        <vt:i4>5</vt:i4>
      </vt:variant>
      <vt:variant>
        <vt:lpwstr>http://commons.wikimedia.org/wiki/File:Calendar_font_awesome.svg</vt:lpwstr>
      </vt:variant>
      <vt:variant>
        <vt:lpwstr/>
      </vt:variant>
      <vt:variant>
        <vt:i4>7077933</vt:i4>
      </vt:variant>
      <vt:variant>
        <vt:i4>3</vt:i4>
      </vt:variant>
      <vt:variant>
        <vt:i4>0</vt:i4>
      </vt:variant>
      <vt:variant>
        <vt:i4>5</vt:i4>
      </vt:variant>
      <vt:variant>
        <vt:lpwstr>https://creativecommons.org/licenses/by-nc-sa/3.0/</vt:lpwstr>
      </vt:variant>
      <vt:variant>
        <vt:lpwstr/>
      </vt:variant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http://geriatricsforcaregivers.net/check-older-adult-for-health-safety-problems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Bucklin, Rebecca S</dc:creator>
  <cp:keywords/>
  <dc:description/>
  <cp:lastModifiedBy>Bucklin, Becky S</cp:lastModifiedBy>
  <cp:revision>15</cp:revision>
  <dcterms:created xsi:type="dcterms:W3CDTF">2019-09-11T20:35:00Z</dcterms:created>
  <dcterms:modified xsi:type="dcterms:W3CDTF">2023-07-28T16:12:00Z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0x010100C192956E0AADC543A8355F231A82CB27</vt:lpwstr>
  </property>
  <property fmtid="{D5CDD505-2E9C-101B-9397-08002B2CF9AE}" pid="3" name="MediaServiceImageTags">
    <vt:lpwstr/>
  </property>
</Properties>
</file>